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54" w:rsidRPr="00F86C57" w:rsidRDefault="00F86C57">
      <w:pPr>
        <w:rPr>
          <w:b/>
        </w:rPr>
      </w:pPr>
      <w:r w:rsidRPr="00F86C57">
        <w:rPr>
          <w:b/>
        </w:rPr>
        <w:t>Google classroom codes</w:t>
      </w:r>
    </w:p>
    <w:p w:rsidR="00F86C57" w:rsidRDefault="00F86C57">
      <w:proofErr w:type="gramStart"/>
      <w:r>
        <w:t>2</w:t>
      </w:r>
      <w:r w:rsidRPr="00F86C57">
        <w:rPr>
          <w:vertAlign w:val="superscript"/>
        </w:rPr>
        <w:t>nd</w:t>
      </w:r>
      <w:proofErr w:type="gramEnd"/>
      <w:r>
        <w:t xml:space="preserve"> period 2ndyg34v1</w:t>
      </w:r>
      <w:bookmarkStart w:id="0" w:name="_GoBack"/>
      <w:bookmarkEnd w:id="0"/>
    </w:p>
    <w:p w:rsidR="00F86C57" w:rsidRDefault="00F86C57">
      <w:proofErr w:type="gramStart"/>
      <w:r>
        <w:t>3</w:t>
      </w:r>
      <w:r w:rsidRPr="00F86C57">
        <w:rPr>
          <w:vertAlign w:val="superscript"/>
        </w:rPr>
        <w:t>rd</w:t>
      </w:r>
      <w:proofErr w:type="gramEnd"/>
      <w:r>
        <w:t xml:space="preserve"> period u3jcc0s</w:t>
      </w:r>
    </w:p>
    <w:p w:rsidR="00F86C57" w:rsidRDefault="00F86C57">
      <w:proofErr w:type="gramStart"/>
      <w:r>
        <w:t>5</w:t>
      </w:r>
      <w:r w:rsidRPr="00F86C57">
        <w:rPr>
          <w:vertAlign w:val="superscript"/>
        </w:rPr>
        <w:t>th</w:t>
      </w:r>
      <w:proofErr w:type="gramEnd"/>
      <w:r>
        <w:t xml:space="preserve"> period 7ji6lpo</w:t>
      </w:r>
    </w:p>
    <w:p w:rsidR="00F86C57" w:rsidRDefault="00F86C57">
      <w:proofErr w:type="gramStart"/>
      <w:r>
        <w:t>6</w:t>
      </w:r>
      <w:r w:rsidRPr="00F86C57">
        <w:rPr>
          <w:vertAlign w:val="superscript"/>
        </w:rPr>
        <w:t>th</w:t>
      </w:r>
      <w:proofErr w:type="gramEnd"/>
      <w:r>
        <w:t xml:space="preserve"> period gw2lo9</w:t>
      </w:r>
    </w:p>
    <w:p w:rsidR="00F86C57" w:rsidRDefault="00F86C57">
      <w:proofErr w:type="gramStart"/>
      <w:r>
        <w:t>7</w:t>
      </w:r>
      <w:r w:rsidRPr="00F86C57">
        <w:rPr>
          <w:vertAlign w:val="superscript"/>
        </w:rPr>
        <w:t>th</w:t>
      </w:r>
      <w:proofErr w:type="gramEnd"/>
      <w:r>
        <w:t xml:space="preserve"> period urwx79</w:t>
      </w:r>
    </w:p>
    <w:p w:rsidR="00F86C57" w:rsidRDefault="00F86C57">
      <w:r>
        <w:t>Advisory v08hxj</w:t>
      </w:r>
    </w:p>
    <w:p w:rsidR="00F86C57" w:rsidRDefault="00F86C57">
      <w:proofErr w:type="gramStart"/>
      <w:r>
        <w:t>9</w:t>
      </w:r>
      <w:r w:rsidRPr="00F86C57">
        <w:rPr>
          <w:vertAlign w:val="superscript"/>
        </w:rPr>
        <w:t>th</w:t>
      </w:r>
      <w:proofErr w:type="gramEnd"/>
      <w:r>
        <w:t xml:space="preserve"> block ib0141</w:t>
      </w:r>
    </w:p>
    <w:sectPr w:rsidR="00F8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7"/>
    <w:rsid w:val="00F34054"/>
    <w:rsid w:val="00F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8A3F"/>
  <w15:chartTrackingRefBased/>
  <w15:docId w15:val="{5988E3CD-C6DE-49AA-8D9D-8BEE7CC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Susan</dc:creator>
  <cp:keywords/>
  <dc:description/>
  <cp:lastModifiedBy>Raines, Susan</cp:lastModifiedBy>
  <cp:revision>1</cp:revision>
  <dcterms:created xsi:type="dcterms:W3CDTF">2017-08-14T15:26:00Z</dcterms:created>
  <dcterms:modified xsi:type="dcterms:W3CDTF">2017-08-14T15:36:00Z</dcterms:modified>
</cp:coreProperties>
</file>